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8592B"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35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5"/>
          <w:kern w:val="0"/>
          <w:sz w:val="31"/>
          <w:szCs w:val="31"/>
          <w:lang w:eastAsia="en-US"/>
        </w:rPr>
        <w:t>附件</w:t>
      </w:r>
    </w:p>
    <w:p w14:paraId="05BC423E">
      <w:pPr>
        <w:widowControl/>
        <w:kinsoku w:val="0"/>
        <w:autoSpaceDE w:val="0"/>
        <w:autoSpaceDN w:val="0"/>
        <w:adjustRightInd w:val="0"/>
        <w:snapToGrid w:val="0"/>
        <w:spacing w:before="211" w:line="219" w:lineRule="auto"/>
        <w:ind w:left="291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7"/>
          <w:szCs w:val="47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2"/>
          <w:kern w:val="0"/>
          <w:sz w:val="47"/>
          <w:szCs w:val="47"/>
          <w:lang w:eastAsia="en-US"/>
        </w:rPr>
        <w:t>城乡居民死亡证明(推断)书(式样</w:t>
      </w:r>
      <w:bookmarkStart w:id="0" w:name="_GoBack"/>
      <w:bookmarkEnd w:id="0"/>
      <w:r>
        <w:rPr>
          <w:rFonts w:ascii="宋体" w:hAnsi="宋体" w:eastAsia="宋体" w:cs="宋体"/>
          <w:b/>
          <w:bCs/>
          <w:snapToGrid w:val="0"/>
          <w:color w:val="000000"/>
          <w:spacing w:val="12"/>
          <w:kern w:val="0"/>
          <w:sz w:val="47"/>
          <w:szCs w:val="47"/>
          <w:lang w:eastAsia="en-US"/>
        </w:rPr>
        <w:t>)</w:t>
      </w:r>
    </w:p>
    <w:p w14:paraId="633D10A1">
      <w:pPr>
        <w:widowControl/>
        <w:kinsoku w:val="0"/>
        <w:autoSpaceDE w:val="0"/>
        <w:autoSpaceDN w:val="0"/>
        <w:adjustRightInd w:val="0"/>
        <w:snapToGrid w:val="0"/>
        <w:spacing w:before="6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3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2458"/>
        <w:gridCol w:w="1559"/>
        <w:gridCol w:w="2688"/>
        <w:gridCol w:w="1419"/>
        <w:gridCol w:w="989"/>
        <w:gridCol w:w="290"/>
        <w:gridCol w:w="1129"/>
        <w:gridCol w:w="2124"/>
      </w:tblGrid>
      <w:tr w14:paraId="425CA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224" w:type="dxa"/>
            <w:vAlign w:val="top"/>
          </w:tcPr>
          <w:p w14:paraId="0940C5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E1C762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死者姓名</w:t>
            </w:r>
          </w:p>
        </w:tc>
        <w:tc>
          <w:tcPr>
            <w:tcW w:w="2458" w:type="dxa"/>
            <w:vAlign w:val="top"/>
          </w:tcPr>
          <w:p w14:paraId="13F5A7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4A4EB7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A75DA4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5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>性别</w:t>
            </w:r>
          </w:p>
        </w:tc>
        <w:tc>
          <w:tcPr>
            <w:tcW w:w="2688" w:type="dxa"/>
            <w:vAlign w:val="top"/>
          </w:tcPr>
          <w:p w14:paraId="1EC10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9" w:type="dxa"/>
            <w:vAlign w:val="top"/>
          </w:tcPr>
          <w:p w14:paraId="150387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804E1E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4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民族</w:t>
            </w:r>
          </w:p>
        </w:tc>
        <w:tc>
          <w:tcPr>
            <w:tcW w:w="989" w:type="dxa"/>
            <w:vAlign w:val="top"/>
          </w:tcPr>
          <w:p w14:paraId="75ED6F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9" w:type="dxa"/>
            <w:gridSpan w:val="2"/>
            <w:vAlign w:val="top"/>
          </w:tcPr>
          <w:p w14:paraId="03977D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9BBB87D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国家或地区</w:t>
            </w:r>
          </w:p>
        </w:tc>
        <w:tc>
          <w:tcPr>
            <w:tcW w:w="2124" w:type="dxa"/>
            <w:vAlign w:val="top"/>
          </w:tcPr>
          <w:p w14:paraId="4AEDD7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551A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224" w:type="dxa"/>
            <w:vAlign w:val="top"/>
          </w:tcPr>
          <w:p w14:paraId="23D35A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02F3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512D91">
            <w:pPr>
              <w:kinsoku w:val="0"/>
              <w:autoSpaceDE w:val="0"/>
              <w:autoSpaceDN w:val="0"/>
              <w:adjustRightInd w:val="0"/>
              <w:snapToGrid w:val="0"/>
              <w:spacing w:before="78" w:line="302" w:lineRule="auto"/>
              <w:ind w:left="125" w:righ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有效身份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证件类别</w:t>
            </w:r>
          </w:p>
        </w:tc>
        <w:tc>
          <w:tcPr>
            <w:tcW w:w="2458" w:type="dxa"/>
            <w:vAlign w:val="top"/>
          </w:tcPr>
          <w:p w14:paraId="10EBC511">
            <w:pPr>
              <w:kinsoku w:val="0"/>
              <w:autoSpaceDE w:val="0"/>
              <w:autoSpaceDN w:val="0"/>
              <w:adjustRightInd w:val="0"/>
              <w:snapToGrid w:val="0"/>
              <w:spacing w:before="90" w:line="219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1.身份证；2.户口簿；</w:t>
            </w:r>
          </w:p>
          <w:p w14:paraId="2D8F8A09"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3.护照；4.军官证；5</w:t>
            </w:r>
          </w:p>
          <w:p w14:paraId="6EEA9CDB">
            <w:pPr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1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驾驶证；6.港澳通行</w:t>
            </w:r>
          </w:p>
          <w:p w14:paraId="2C0188E9">
            <w:pPr>
              <w:kinsoku w:val="0"/>
              <w:autoSpaceDE w:val="0"/>
              <w:autoSpaceDN w:val="0"/>
              <w:adjustRightInd w:val="0"/>
              <w:snapToGrid w:val="0"/>
              <w:spacing w:before="115" w:line="220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证；7.台湾通行证；8.</w:t>
            </w:r>
          </w:p>
          <w:p w14:paraId="456555C7">
            <w:pPr>
              <w:kinsoku w:val="0"/>
              <w:autoSpaceDE w:val="0"/>
              <w:autoSpaceDN w:val="0"/>
              <w:adjustRightInd w:val="0"/>
              <w:snapToGrid w:val="0"/>
              <w:spacing w:before="13" w:line="219" w:lineRule="auto"/>
              <w:ind w:left="2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其他法定有效证件。</w:t>
            </w:r>
          </w:p>
        </w:tc>
        <w:tc>
          <w:tcPr>
            <w:tcW w:w="1559" w:type="dxa"/>
            <w:vAlign w:val="top"/>
          </w:tcPr>
          <w:p w14:paraId="55BCC7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E20D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052E333">
            <w:pPr>
              <w:kinsoku w:val="0"/>
              <w:autoSpaceDE w:val="0"/>
              <w:autoSpaceDN w:val="0"/>
              <w:adjustRightInd w:val="0"/>
              <w:snapToGrid w:val="0"/>
              <w:spacing w:before="78" w:line="258" w:lineRule="auto"/>
              <w:ind w:left="533" w:right="5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证件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号码</w:t>
            </w:r>
          </w:p>
        </w:tc>
        <w:tc>
          <w:tcPr>
            <w:tcW w:w="2688" w:type="dxa"/>
            <w:vAlign w:val="top"/>
          </w:tcPr>
          <w:p w14:paraId="520075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9" w:type="dxa"/>
            <w:vAlign w:val="top"/>
          </w:tcPr>
          <w:p w14:paraId="0AC0A5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4891A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76B6D3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4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年龄</w:t>
            </w:r>
          </w:p>
        </w:tc>
        <w:tc>
          <w:tcPr>
            <w:tcW w:w="989" w:type="dxa"/>
            <w:vAlign w:val="top"/>
          </w:tcPr>
          <w:p w14:paraId="0195CE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9" w:type="dxa"/>
            <w:gridSpan w:val="2"/>
            <w:vAlign w:val="top"/>
          </w:tcPr>
          <w:p w14:paraId="48E6E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3172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132775">
            <w:pPr>
              <w:kinsoku w:val="0"/>
              <w:autoSpaceDE w:val="0"/>
              <w:autoSpaceDN w:val="0"/>
              <w:adjustRightInd w:val="0"/>
              <w:snapToGrid w:val="0"/>
              <w:spacing w:before="78" w:line="264" w:lineRule="auto"/>
              <w:ind w:left="468" w:righ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婚姻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状况</w:t>
            </w:r>
          </w:p>
        </w:tc>
        <w:tc>
          <w:tcPr>
            <w:tcW w:w="2124" w:type="dxa"/>
            <w:vAlign w:val="top"/>
          </w:tcPr>
          <w:p w14:paraId="7180B1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B75D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24" w:type="dxa"/>
            <w:vAlign w:val="top"/>
          </w:tcPr>
          <w:p w14:paraId="4BFC31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89BD1DD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出生日期</w:t>
            </w:r>
          </w:p>
        </w:tc>
        <w:tc>
          <w:tcPr>
            <w:tcW w:w="2458" w:type="dxa"/>
            <w:vAlign w:val="top"/>
          </w:tcPr>
          <w:p w14:paraId="5AED11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D1970D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5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年 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1559" w:type="dxa"/>
            <w:vAlign w:val="top"/>
          </w:tcPr>
          <w:p w14:paraId="7833D6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C724E3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2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文化程度</w:t>
            </w:r>
          </w:p>
        </w:tc>
        <w:tc>
          <w:tcPr>
            <w:tcW w:w="2688" w:type="dxa"/>
            <w:vAlign w:val="top"/>
          </w:tcPr>
          <w:p w14:paraId="135534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9" w:type="dxa"/>
            <w:vAlign w:val="top"/>
          </w:tcPr>
          <w:p w14:paraId="48E4C0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73DC6FA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2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个人身份</w:t>
            </w:r>
          </w:p>
        </w:tc>
        <w:tc>
          <w:tcPr>
            <w:tcW w:w="4532" w:type="dxa"/>
            <w:gridSpan w:val="4"/>
            <w:vAlign w:val="top"/>
          </w:tcPr>
          <w:p w14:paraId="4B885F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8F57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224" w:type="dxa"/>
            <w:vAlign w:val="top"/>
          </w:tcPr>
          <w:p w14:paraId="764152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B98B34E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死亡时间</w:t>
            </w:r>
          </w:p>
        </w:tc>
        <w:tc>
          <w:tcPr>
            <w:tcW w:w="2458" w:type="dxa"/>
            <w:vAlign w:val="top"/>
          </w:tcPr>
          <w:p w14:paraId="6A0E590C">
            <w:pPr>
              <w:kinsoku w:val="0"/>
              <w:autoSpaceDE w:val="0"/>
              <w:autoSpaceDN w:val="0"/>
              <w:adjustRightInd w:val="0"/>
              <w:snapToGrid w:val="0"/>
              <w:spacing w:before="284" w:line="265" w:lineRule="auto"/>
              <w:ind w:left="780" w:right="523" w:hanging="2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6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6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7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6"/>
                <w:kern w:val="0"/>
                <w:sz w:val="24"/>
                <w:szCs w:val="24"/>
                <w:lang w:val="en-US" w:eastAsia="en-US" w:bidi="ar-SA"/>
              </w:rPr>
              <w:t>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7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分</w:t>
            </w:r>
          </w:p>
        </w:tc>
        <w:tc>
          <w:tcPr>
            <w:tcW w:w="1559" w:type="dxa"/>
            <w:vAlign w:val="top"/>
          </w:tcPr>
          <w:p w14:paraId="322DA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14681E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2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死亡地点</w:t>
            </w:r>
          </w:p>
        </w:tc>
        <w:tc>
          <w:tcPr>
            <w:tcW w:w="4107" w:type="dxa"/>
            <w:gridSpan w:val="2"/>
            <w:vAlign w:val="top"/>
          </w:tcPr>
          <w:p w14:paraId="649014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08" w:type="dxa"/>
            <w:gridSpan w:val="3"/>
            <w:vAlign w:val="top"/>
          </w:tcPr>
          <w:p w14:paraId="67DFB308">
            <w:pPr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死亡时是否处于妊娠</w:t>
            </w:r>
          </w:p>
          <w:p w14:paraId="0856CDE9">
            <w:pPr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23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期或妊娠终止后42</w:t>
            </w:r>
          </w:p>
          <w:p w14:paraId="0A4EC333">
            <w:pPr>
              <w:kinsoku w:val="0"/>
              <w:autoSpaceDE w:val="0"/>
              <w:autoSpaceDN w:val="0"/>
              <w:adjustRightInd w:val="0"/>
              <w:snapToGrid w:val="0"/>
              <w:spacing w:before="73" w:line="186" w:lineRule="auto"/>
              <w:ind w:left="9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4"/>
                <w:szCs w:val="24"/>
                <w:lang w:val="en-US" w:eastAsia="en-US" w:bidi="ar-SA"/>
              </w:rPr>
              <w:t>天内</w:t>
            </w:r>
          </w:p>
        </w:tc>
        <w:tc>
          <w:tcPr>
            <w:tcW w:w="2124" w:type="dxa"/>
            <w:vAlign w:val="top"/>
          </w:tcPr>
          <w:p w14:paraId="67A8E1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EF51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224" w:type="dxa"/>
            <w:vAlign w:val="top"/>
          </w:tcPr>
          <w:p w14:paraId="0680180B">
            <w:pPr>
              <w:kinsoku w:val="0"/>
              <w:autoSpaceDE w:val="0"/>
              <w:autoSpaceDN w:val="0"/>
              <w:adjustRightInd w:val="0"/>
              <w:snapToGrid w:val="0"/>
              <w:spacing w:before="131" w:line="221" w:lineRule="auto"/>
              <w:ind w:left="3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生前</w:t>
            </w:r>
          </w:p>
          <w:p w14:paraId="4B1D1654">
            <w:pPr>
              <w:kinsoku w:val="0"/>
              <w:autoSpaceDE w:val="0"/>
              <w:autoSpaceDN w:val="0"/>
              <w:adjustRightInd w:val="0"/>
              <w:snapToGrid w:val="0"/>
              <w:spacing w:before="99" w:line="216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工作单位</w:t>
            </w:r>
          </w:p>
        </w:tc>
        <w:tc>
          <w:tcPr>
            <w:tcW w:w="2458" w:type="dxa"/>
            <w:vAlign w:val="top"/>
          </w:tcPr>
          <w:p w14:paraId="670384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2B81E7F9">
            <w:pPr>
              <w:kinsoku w:val="0"/>
              <w:autoSpaceDE w:val="0"/>
              <w:autoSpaceDN w:val="0"/>
              <w:adjustRightInd w:val="0"/>
              <w:snapToGrid w:val="0"/>
              <w:spacing w:before="296" w:line="219" w:lineRule="auto"/>
              <w:ind w:left="2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户籍地址</w:t>
            </w:r>
          </w:p>
        </w:tc>
        <w:tc>
          <w:tcPr>
            <w:tcW w:w="4107" w:type="dxa"/>
            <w:gridSpan w:val="2"/>
            <w:vAlign w:val="top"/>
          </w:tcPr>
          <w:p w14:paraId="00AD6E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gridSpan w:val="2"/>
            <w:vAlign w:val="top"/>
          </w:tcPr>
          <w:p w14:paraId="5092EF1A">
            <w:pPr>
              <w:kinsoku w:val="0"/>
              <w:autoSpaceDE w:val="0"/>
              <w:autoSpaceDN w:val="0"/>
              <w:adjustRightInd w:val="0"/>
              <w:snapToGrid w:val="0"/>
              <w:spacing w:before="298" w:line="220" w:lineRule="auto"/>
              <w:ind w:left="1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常住地址</w:t>
            </w:r>
          </w:p>
        </w:tc>
        <w:tc>
          <w:tcPr>
            <w:tcW w:w="3253" w:type="dxa"/>
            <w:gridSpan w:val="2"/>
            <w:vAlign w:val="top"/>
          </w:tcPr>
          <w:p w14:paraId="1B6D05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F1FC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24" w:type="dxa"/>
            <w:vAlign w:val="top"/>
          </w:tcPr>
          <w:p w14:paraId="1906F30F">
            <w:pPr>
              <w:kinsoku w:val="0"/>
              <w:autoSpaceDE w:val="0"/>
              <w:autoSpaceDN w:val="0"/>
              <w:adjustRightInd w:val="0"/>
              <w:snapToGrid w:val="0"/>
              <w:spacing w:before="311" w:line="246" w:lineRule="auto"/>
              <w:ind w:left="125" w:right="9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可联系的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家属姓名</w:t>
            </w:r>
          </w:p>
        </w:tc>
        <w:tc>
          <w:tcPr>
            <w:tcW w:w="2458" w:type="dxa"/>
            <w:vAlign w:val="top"/>
          </w:tcPr>
          <w:p w14:paraId="117CEF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1BDD9C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BCDFC5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2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4107" w:type="dxa"/>
            <w:gridSpan w:val="2"/>
            <w:vAlign w:val="top"/>
          </w:tcPr>
          <w:p w14:paraId="648870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gridSpan w:val="2"/>
            <w:vAlign w:val="top"/>
          </w:tcPr>
          <w:p w14:paraId="46E2101B">
            <w:pPr>
              <w:kinsoku w:val="0"/>
              <w:autoSpaceDE w:val="0"/>
              <w:autoSpaceDN w:val="0"/>
              <w:adjustRightInd w:val="0"/>
              <w:snapToGrid w:val="0"/>
              <w:spacing w:before="129" w:line="220" w:lineRule="auto"/>
              <w:ind w:left="1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家属住址</w:t>
            </w:r>
          </w:p>
          <w:p w14:paraId="12E749E4">
            <w:pPr>
              <w:kinsoku w:val="0"/>
              <w:autoSpaceDE w:val="0"/>
              <w:autoSpaceDN w:val="0"/>
              <w:adjustRightInd w:val="0"/>
              <w:snapToGrid w:val="0"/>
              <w:spacing w:before="53" w:line="220" w:lineRule="auto"/>
              <w:ind w:left="1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或工作单</w:t>
            </w:r>
          </w:p>
          <w:p w14:paraId="324D474A">
            <w:pPr>
              <w:kinsoku w:val="0"/>
              <w:autoSpaceDE w:val="0"/>
              <w:autoSpaceDN w:val="0"/>
              <w:adjustRightInd w:val="0"/>
              <w:snapToGrid w:val="0"/>
              <w:spacing w:before="55" w:line="217" w:lineRule="auto"/>
              <w:ind w:left="5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位</w:t>
            </w:r>
          </w:p>
        </w:tc>
        <w:tc>
          <w:tcPr>
            <w:tcW w:w="3253" w:type="dxa"/>
            <w:gridSpan w:val="2"/>
            <w:vAlign w:val="top"/>
          </w:tcPr>
          <w:p w14:paraId="0906F8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75CE1FB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3687A23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0" w:h="11900" w:orient="landscape"/>
          <w:pgMar w:top="1011" w:right="1215" w:bottom="1485" w:left="1724" w:header="0" w:footer="1336" w:gutter="0"/>
          <w:cols w:space="720" w:num="1"/>
        </w:sectPr>
      </w:pPr>
    </w:p>
    <w:p w14:paraId="6197B67A">
      <w:pPr>
        <w:widowControl/>
        <w:kinsoku w:val="0"/>
        <w:autoSpaceDE w:val="0"/>
        <w:autoSpaceDN w:val="0"/>
        <w:adjustRightInd w:val="0"/>
        <w:snapToGrid w:val="0"/>
        <w:spacing w:before="222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38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468"/>
        <w:gridCol w:w="5666"/>
        <w:gridCol w:w="1269"/>
        <w:gridCol w:w="3268"/>
      </w:tblGrid>
      <w:tr w14:paraId="4504D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617" w:type="dxa"/>
            <w:gridSpan w:val="4"/>
            <w:vAlign w:val="top"/>
          </w:tcPr>
          <w:p w14:paraId="123F1CF6">
            <w:pPr>
              <w:kinsoku w:val="0"/>
              <w:autoSpaceDE w:val="0"/>
              <w:autoSpaceDN w:val="0"/>
              <w:adjustRightInd w:val="0"/>
              <w:snapToGrid w:val="0"/>
              <w:spacing w:before="225" w:line="219" w:lineRule="auto"/>
              <w:ind w:left="42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致死的主要疾病诊断</w:t>
            </w:r>
          </w:p>
        </w:tc>
        <w:tc>
          <w:tcPr>
            <w:tcW w:w="3268" w:type="dxa"/>
            <w:vAlign w:val="top"/>
          </w:tcPr>
          <w:p w14:paraId="29DF79D1">
            <w:pPr>
              <w:kinsoku w:val="0"/>
              <w:autoSpaceDE w:val="0"/>
              <w:autoSpaceDN w:val="0"/>
              <w:adjustRightInd w:val="0"/>
              <w:snapToGrid w:val="0"/>
              <w:spacing w:before="225" w:line="219" w:lineRule="auto"/>
              <w:ind w:left="3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发病至死亡大概间隔时间</w:t>
            </w:r>
          </w:p>
        </w:tc>
      </w:tr>
      <w:tr w14:paraId="5CDF6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682" w:type="dxa"/>
            <w:gridSpan w:val="2"/>
            <w:vAlign w:val="top"/>
          </w:tcPr>
          <w:p w14:paraId="306F9068">
            <w:pPr>
              <w:kinsoku w:val="0"/>
              <w:autoSpaceDE w:val="0"/>
              <w:autoSpaceDN w:val="0"/>
              <w:adjustRightInd w:val="0"/>
              <w:snapToGrid w:val="0"/>
              <w:spacing w:before="242" w:line="221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I.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(a)直接死亡原因</w:t>
            </w:r>
          </w:p>
        </w:tc>
        <w:tc>
          <w:tcPr>
            <w:tcW w:w="6935" w:type="dxa"/>
            <w:gridSpan w:val="2"/>
            <w:vAlign w:val="top"/>
          </w:tcPr>
          <w:p w14:paraId="604F00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68" w:type="dxa"/>
            <w:vAlign w:val="top"/>
          </w:tcPr>
          <w:p w14:paraId="1AD659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45E5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682" w:type="dxa"/>
            <w:gridSpan w:val="2"/>
            <w:vAlign w:val="top"/>
          </w:tcPr>
          <w:p w14:paraId="53453CC7">
            <w:pPr>
              <w:kinsoku w:val="0"/>
              <w:autoSpaceDE w:val="0"/>
              <w:autoSpaceDN w:val="0"/>
              <w:adjustRightInd w:val="0"/>
              <w:snapToGrid w:val="0"/>
              <w:spacing w:before="232" w:line="220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(b)引起(a)的疾病或情况</w:t>
            </w:r>
          </w:p>
        </w:tc>
        <w:tc>
          <w:tcPr>
            <w:tcW w:w="6935" w:type="dxa"/>
            <w:gridSpan w:val="2"/>
            <w:vAlign w:val="top"/>
          </w:tcPr>
          <w:p w14:paraId="461D39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68" w:type="dxa"/>
            <w:vAlign w:val="top"/>
          </w:tcPr>
          <w:p w14:paraId="6EBC1C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D5DF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682" w:type="dxa"/>
            <w:gridSpan w:val="2"/>
            <w:vAlign w:val="top"/>
          </w:tcPr>
          <w:p w14:paraId="6120B5A8">
            <w:pPr>
              <w:kinsoku w:val="0"/>
              <w:autoSpaceDE w:val="0"/>
              <w:autoSpaceDN w:val="0"/>
              <w:adjustRightInd w:val="0"/>
              <w:snapToGrid w:val="0"/>
              <w:spacing w:before="243" w:line="220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(c)引起(b)的疾病或情况</w:t>
            </w:r>
          </w:p>
        </w:tc>
        <w:tc>
          <w:tcPr>
            <w:tcW w:w="6935" w:type="dxa"/>
            <w:gridSpan w:val="2"/>
            <w:vAlign w:val="top"/>
          </w:tcPr>
          <w:p w14:paraId="7A895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68" w:type="dxa"/>
            <w:vAlign w:val="top"/>
          </w:tcPr>
          <w:p w14:paraId="49EFE4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BBE5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682" w:type="dxa"/>
            <w:gridSpan w:val="2"/>
            <w:vAlign w:val="top"/>
          </w:tcPr>
          <w:p w14:paraId="18D9162B">
            <w:pPr>
              <w:kinsoku w:val="0"/>
              <w:autoSpaceDE w:val="0"/>
              <w:autoSpaceDN w:val="0"/>
              <w:adjustRightInd w:val="0"/>
              <w:snapToGrid w:val="0"/>
              <w:spacing w:before="234" w:line="220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(d)引起(c)的疾病或情况</w:t>
            </w:r>
          </w:p>
        </w:tc>
        <w:tc>
          <w:tcPr>
            <w:tcW w:w="6935" w:type="dxa"/>
            <w:gridSpan w:val="2"/>
            <w:vAlign w:val="top"/>
          </w:tcPr>
          <w:p w14:paraId="1866EE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68" w:type="dxa"/>
            <w:vAlign w:val="top"/>
          </w:tcPr>
          <w:p w14:paraId="4D3188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8C04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3682" w:type="dxa"/>
            <w:gridSpan w:val="2"/>
            <w:vAlign w:val="top"/>
          </w:tcPr>
          <w:p w14:paraId="7FA5E657">
            <w:pPr>
              <w:kinsoku w:val="0"/>
              <w:autoSpaceDE w:val="0"/>
              <w:autoSpaceDN w:val="0"/>
              <w:adjustRightInd w:val="0"/>
              <w:snapToGrid w:val="0"/>
              <w:spacing w:before="113" w:line="246" w:lineRule="auto"/>
              <w:ind w:left="444" w:right="95" w:hanging="2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I.其他疾病诊断(促进死亡，但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与导致死亡无关的其他重要情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况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6935" w:type="dxa"/>
            <w:gridSpan w:val="2"/>
            <w:vAlign w:val="top"/>
          </w:tcPr>
          <w:p w14:paraId="48C3BD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68" w:type="dxa"/>
            <w:vAlign w:val="top"/>
          </w:tcPr>
          <w:p w14:paraId="578B92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EC3A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214" w:type="dxa"/>
            <w:vAlign w:val="top"/>
          </w:tcPr>
          <w:p w14:paraId="001C19C8">
            <w:pPr>
              <w:kinsoku w:val="0"/>
              <w:autoSpaceDE w:val="0"/>
              <w:autoSpaceDN w:val="0"/>
              <w:adjustRightInd w:val="0"/>
              <w:snapToGrid w:val="0"/>
              <w:spacing w:before="100" w:line="248" w:lineRule="auto"/>
              <w:ind w:left="114" w:right="11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生前主要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疾病最高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诊断单位</w:t>
            </w:r>
          </w:p>
        </w:tc>
        <w:tc>
          <w:tcPr>
            <w:tcW w:w="8134" w:type="dxa"/>
            <w:gridSpan w:val="2"/>
            <w:vAlign w:val="top"/>
          </w:tcPr>
          <w:p w14:paraId="017CE1CB">
            <w:pPr>
              <w:kinsoku w:val="0"/>
              <w:autoSpaceDE w:val="0"/>
              <w:autoSpaceDN w:val="0"/>
              <w:adjustRightInd w:val="0"/>
              <w:snapToGrid w:val="0"/>
              <w:spacing w:before="274" w:line="256" w:lineRule="auto"/>
              <w:ind w:left="121" w:right="61" w:firstLine="1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1.三级医院；2.二级医院；3.乡镇(街道)卫生院/社区卫生服务机构；4.村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卫生室；5.其他医疗卫生机构；6.未就诊。</w:t>
            </w:r>
          </w:p>
        </w:tc>
        <w:tc>
          <w:tcPr>
            <w:tcW w:w="1269" w:type="dxa"/>
            <w:vAlign w:val="top"/>
          </w:tcPr>
          <w:p w14:paraId="23E3145C">
            <w:pPr>
              <w:kinsoku w:val="0"/>
              <w:autoSpaceDE w:val="0"/>
              <w:autoSpaceDN w:val="0"/>
              <w:adjustRightInd w:val="0"/>
              <w:snapToGrid w:val="0"/>
              <w:spacing w:before="89" w:line="251" w:lineRule="auto"/>
              <w:ind w:left="147" w:right="13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生前主要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疾病最高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诊断依据</w:t>
            </w:r>
          </w:p>
        </w:tc>
        <w:tc>
          <w:tcPr>
            <w:tcW w:w="3268" w:type="dxa"/>
            <w:vAlign w:val="top"/>
          </w:tcPr>
          <w:p w14:paraId="17DC5052">
            <w:pPr>
              <w:kinsoku w:val="0"/>
              <w:autoSpaceDE w:val="0"/>
              <w:autoSpaceDN w:val="0"/>
              <w:adjustRightInd w:val="0"/>
              <w:snapToGrid w:val="0"/>
              <w:spacing w:before="96" w:line="249" w:lineRule="auto"/>
              <w:ind w:left="18" w:firstLine="4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1.尸检；2.病理；3.手术；4.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临床+理化；5.临床；6.死后推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>断；7.不详。</w:t>
            </w:r>
          </w:p>
        </w:tc>
      </w:tr>
      <w:tr w14:paraId="02AB9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214" w:type="dxa"/>
            <w:vAlign w:val="top"/>
          </w:tcPr>
          <w:p w14:paraId="49C054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119C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81DA0C7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医师签名</w:t>
            </w:r>
          </w:p>
        </w:tc>
        <w:tc>
          <w:tcPr>
            <w:tcW w:w="2468" w:type="dxa"/>
            <w:vAlign w:val="top"/>
          </w:tcPr>
          <w:p w14:paraId="3905AC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666" w:type="dxa"/>
            <w:vAlign w:val="top"/>
          </w:tcPr>
          <w:p w14:paraId="1AF041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B2B2D37">
            <w:pPr>
              <w:kinsoku w:val="0"/>
              <w:autoSpaceDE w:val="0"/>
              <w:autoSpaceDN w:val="0"/>
              <w:adjustRightInd w:val="0"/>
              <w:snapToGrid w:val="0"/>
              <w:spacing w:before="78" w:line="247" w:lineRule="auto"/>
              <w:ind w:left="203" w:right="44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医疗卫生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机构盖章</w:t>
            </w:r>
          </w:p>
        </w:tc>
        <w:tc>
          <w:tcPr>
            <w:tcW w:w="4537" w:type="dxa"/>
            <w:gridSpan w:val="2"/>
            <w:vAlign w:val="top"/>
          </w:tcPr>
          <w:p w14:paraId="56272F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04208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13FE373">
            <w:pPr>
              <w:kinsoku w:val="0"/>
              <w:autoSpaceDE w:val="0"/>
              <w:autoSpaceDN w:val="0"/>
              <w:adjustRightInd w:val="0"/>
              <w:snapToGrid w:val="0"/>
              <w:spacing w:before="78" w:line="228" w:lineRule="auto"/>
              <w:ind w:left="2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填表日期：         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7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 w14:paraId="77A5E64A"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8A8D8">
    <w:pPr>
      <w:widowControl/>
      <w:kinsoku w:val="0"/>
      <w:autoSpaceDE w:val="0"/>
      <w:autoSpaceDN w:val="0"/>
      <w:adjustRightInd w:val="0"/>
      <w:snapToGrid w:val="0"/>
      <w:spacing w:line="170" w:lineRule="auto"/>
      <w:ind w:left="22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5"/>
        <w:szCs w:val="15"/>
        <w:lang w:eastAsia="en-US"/>
      </w:rPr>
    </w:pPr>
    <w:r>
      <w:rPr>
        <w:rFonts w:ascii="宋体" w:hAnsi="宋体" w:eastAsia="宋体" w:cs="宋体"/>
        <w:snapToGrid w:val="0"/>
        <w:color w:val="000000"/>
        <w:spacing w:val="-2"/>
        <w:kern w:val="0"/>
        <w:sz w:val="15"/>
        <w:szCs w:val="15"/>
        <w:lang w:eastAsia="en-US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D8776">
    <w:pPr>
      <w:widowControl/>
      <w:kinsoku w:val="0"/>
      <w:autoSpaceDE w:val="0"/>
      <w:autoSpaceDN w:val="0"/>
      <w:adjustRightInd w:val="0"/>
      <w:snapToGrid w:val="0"/>
      <w:spacing w:line="169" w:lineRule="auto"/>
      <w:ind w:left="19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5"/>
        <w:szCs w:val="15"/>
        <w:lang w:eastAsia="en-US"/>
      </w:rPr>
    </w:pPr>
    <w:r>
      <w:rPr>
        <w:rFonts w:ascii="宋体" w:hAnsi="宋体" w:eastAsia="宋体" w:cs="宋体"/>
        <w:snapToGrid w:val="0"/>
        <w:color w:val="000000"/>
        <w:spacing w:val="-2"/>
        <w:kern w:val="0"/>
        <w:sz w:val="15"/>
        <w:szCs w:val="15"/>
        <w:lang w:eastAsia="en-US"/>
      </w:rPr>
      <w:t>—7—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519D3"/>
    <w:rsid w:val="230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2024-12-16T01:41:00Z</dcterms:created>
  <dc:creator>杨帅</dc:creator>
  <cp:lastModifiedBy>杨帅</cp:lastModifiedBy>
  <dcterms:modified xsi:type="dcterms:W3CDTF">2024-12-16T01:42:49Z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026F16A0EF424A9C8D19C14B65998413_11</vt:lpwstr>
  </property>
</Properties>
</file>